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E83883" w:rsidRPr="00474EB4" w:rsidTr="004D126C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83883" w:rsidRPr="00A613F8" w:rsidRDefault="00E83883" w:rsidP="004B16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48"/>
                <w:szCs w:val="48"/>
              </w:rPr>
              <w:t>Pronunciation</w:t>
            </w:r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A613F8">
              <w:rPr>
                <w:sz w:val="48"/>
                <w:szCs w:val="48"/>
              </w:rPr>
              <w:t xml:space="preserve"> </w:t>
            </w:r>
            <w:r w:rsidRPr="003D2837">
              <w:rPr>
                <w:b/>
                <w:sz w:val="48"/>
                <w:szCs w:val="48"/>
                <w:lang w:val="en-US"/>
              </w:rPr>
              <w:t xml:space="preserve">/ </w:t>
            </w:r>
            <w:proofErr w:type="spellStart"/>
            <w:r w:rsidRPr="003D2837">
              <w:rPr>
                <w:b/>
                <w:sz w:val="48"/>
                <w:szCs w:val="48"/>
                <w:lang w:val="en-US"/>
              </w:rPr>
              <w:t>ur</w:t>
            </w:r>
            <w:proofErr w:type="spellEnd"/>
            <w:r w:rsidRPr="003D2837">
              <w:rPr>
                <w:b/>
                <w:sz w:val="48"/>
                <w:szCs w:val="48"/>
                <w:lang w:val="en-US"/>
              </w:rPr>
              <w:t xml:space="preserve"> / </w:t>
            </w:r>
          </w:p>
        </w:tc>
      </w:tr>
      <w:tr w:rsidR="00E83883" w:rsidTr="004D126C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E83883" w:rsidRPr="00B47224" w:rsidRDefault="00E83883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83883" w:rsidRPr="00B47224" w:rsidRDefault="00E83883" w:rsidP="004B16DC">
            <w:pPr>
              <w:rPr>
                <w:color w:val="FF0000"/>
                <w:sz w:val="16"/>
              </w:rPr>
            </w:pPr>
          </w:p>
        </w:tc>
      </w:tr>
      <w:tr w:rsidR="00E83883" w:rsidTr="004D126C">
        <w:trPr>
          <w:trHeight w:val="2845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36"/>
              <w:gridCol w:w="2430"/>
              <w:gridCol w:w="4770"/>
            </w:tblGrid>
            <w:tr w:rsidR="00E83883" w:rsidRPr="00DA1EE1" w:rsidTr="00E83883">
              <w:tc>
                <w:tcPr>
                  <w:tcW w:w="1736" w:type="dxa"/>
                </w:tcPr>
                <w:p w:rsidR="00E83883" w:rsidRPr="00DA1EE1" w:rsidRDefault="00E83883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430" w:type="dxa"/>
                </w:tcPr>
                <w:p w:rsidR="00E83883" w:rsidRPr="00DA1EE1" w:rsidRDefault="00E83883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4770" w:type="dxa"/>
                </w:tcPr>
                <w:p w:rsidR="00E83883" w:rsidRPr="00DA1EE1" w:rsidRDefault="00E83883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E83883" w:rsidTr="00E83883">
              <w:tc>
                <w:tcPr>
                  <w:tcW w:w="1736" w:type="dxa"/>
                </w:tcPr>
                <w:p w:rsidR="00E83883" w:rsidRPr="00345DB2" w:rsidRDefault="00E83883" w:rsidP="004B16DC">
                  <w:pPr>
                    <w:rPr>
                      <w:lang w:val="en-US"/>
                    </w:rPr>
                  </w:pPr>
                  <w:r w:rsidRPr="00345DB2">
                    <w:rPr>
                      <w:lang w:val="en-US"/>
                    </w:rPr>
                    <w:t xml:space="preserve">/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345DB2">
                        <w:rPr>
                          <w:lang w:val="en-US"/>
                        </w:rPr>
                        <w:t>ur</w:t>
                      </w:r>
                    </w:smartTag>
                  </w:smartTag>
                  <w:proofErr w:type="spellEnd"/>
                  <w:r w:rsidRPr="00345DB2">
                    <w:rPr>
                      <w:lang w:val="en-US"/>
                    </w:rPr>
                    <w:t xml:space="preserve"> /</w:t>
                  </w:r>
                </w:p>
                <w:p w:rsidR="00E83883" w:rsidRDefault="00E83883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30" w:type="dxa"/>
                </w:tcPr>
                <w:p w:rsidR="00E83883" w:rsidRDefault="00E83883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902BD1">
                    <w:rPr>
                      <w:b/>
                      <w:u w:val="single"/>
                      <w:lang w:val="en-US"/>
                    </w:rPr>
                    <w:t>ur</w:t>
                  </w:r>
                  <w:r>
                    <w:rPr>
                      <w:lang w:val="en-US"/>
                    </w:rPr>
                    <w:t>e, p</w:t>
                  </w:r>
                  <w:r w:rsidRPr="00902BD1">
                    <w:rPr>
                      <w:b/>
                      <w:u w:val="single"/>
                      <w:lang w:val="en-US"/>
                    </w:rPr>
                    <w:t>oor</w:t>
                  </w:r>
                  <w:r>
                    <w:rPr>
                      <w:lang w:val="en-US"/>
                    </w:rPr>
                    <w:t>, t</w:t>
                  </w:r>
                  <w:r w:rsidRPr="00902BD1">
                    <w:rPr>
                      <w:b/>
                      <w:u w:val="single"/>
                      <w:lang w:val="en-US"/>
                    </w:rPr>
                    <w:t>our</w:t>
                  </w:r>
                  <w:r>
                    <w:rPr>
                      <w:lang w:val="en-US"/>
                    </w:rPr>
                    <w:t>, c</w:t>
                  </w:r>
                  <w:r w:rsidRPr="00902BD1">
                    <w:rPr>
                      <w:b/>
                      <w:u w:val="single"/>
                      <w:lang w:val="en-US"/>
                    </w:rPr>
                    <w:t>ure</w:t>
                  </w:r>
                </w:p>
              </w:tc>
              <w:tc>
                <w:tcPr>
                  <w:tcW w:w="4770" w:type="dxa"/>
                </w:tcPr>
                <w:p w:rsidR="00E83883" w:rsidRPr="00F525AD" w:rsidRDefault="00E83883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 produce this “r-</w:t>
                  </w:r>
                  <w:proofErr w:type="spellStart"/>
                  <w:r>
                    <w:rPr>
                      <w:lang w:val="en-US"/>
                    </w:rPr>
                    <w:t>coloured</w:t>
                  </w:r>
                  <w:proofErr w:type="spellEnd"/>
                  <w:r>
                    <w:rPr>
                      <w:lang w:val="en-US"/>
                    </w:rPr>
                    <w:t xml:space="preserve">” vowel, the lips are loosely rounded at first to make the /u/ sound, then moved to produce the </w:t>
                  </w:r>
                  <w:r w:rsidRPr="00902BD1">
                    <w:rPr>
                      <w:b/>
                      <w:i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 xml:space="preserve"> sound. This sound is similar to the /</w:t>
                  </w:r>
                  <w:proofErr w:type="spellStart"/>
                  <w:r w:rsidRPr="009A7316">
                    <w:rPr>
                      <w:rFonts w:ascii="Lucida Sans Unicode" w:hAnsi="Lucida Sans Unicode" w:cs="Lucida Sans Unicode"/>
                      <w:sz w:val="20"/>
                      <w:lang w:val="en-US"/>
                    </w:rPr>
                    <w:t>ɜ</w:t>
                  </w:r>
                  <w:r>
                    <w:rPr>
                      <w:lang w:val="en-US"/>
                    </w:rPr>
                    <w:t>r</w:t>
                  </w:r>
                  <w:proofErr w:type="spellEnd"/>
                  <w:r>
                    <w:rPr>
                      <w:lang w:val="en-US"/>
                    </w:rPr>
                    <w:t xml:space="preserve">/ sound, as in </w:t>
                  </w:r>
                  <w:r w:rsidRPr="009A7316">
                    <w:rPr>
                      <w:i/>
                      <w:lang w:val="en-US"/>
                    </w:rPr>
                    <w:t>bird</w:t>
                  </w:r>
                  <w:r>
                    <w:rPr>
                      <w:lang w:val="en-US"/>
                    </w:rPr>
                    <w:t xml:space="preserve"> or </w:t>
                  </w:r>
                  <w:r w:rsidRPr="009A7316">
                    <w:rPr>
                      <w:i/>
                      <w:lang w:val="en-US"/>
                    </w:rPr>
                    <w:t>her</w:t>
                  </w:r>
                  <w:r>
                    <w:rPr>
                      <w:lang w:val="en-US"/>
                    </w:rPr>
                    <w:t>, but the lips are not rounded to produce /</w:t>
                  </w:r>
                  <w:proofErr w:type="spellStart"/>
                  <w:r w:rsidRPr="009A7316">
                    <w:rPr>
                      <w:rFonts w:ascii="Lucida Sans Unicode" w:hAnsi="Lucida Sans Unicode" w:cs="Lucida Sans Unicode"/>
                      <w:sz w:val="20"/>
                      <w:lang w:val="en-US"/>
                    </w:rPr>
                    <w:t>ɜ</w:t>
                  </w:r>
                  <w:r>
                    <w:rPr>
                      <w:lang w:val="en-US"/>
                    </w:rPr>
                    <w:t>r</w:t>
                  </w:r>
                  <w:proofErr w:type="spellEnd"/>
                  <w:r>
                    <w:rPr>
                      <w:lang w:val="en-US"/>
                    </w:rPr>
                    <w:t>/.</w:t>
                  </w:r>
                </w:p>
              </w:tc>
            </w:tr>
          </w:tbl>
          <w:p w:rsidR="00E83883" w:rsidRPr="003D2837" w:rsidRDefault="00E83883" w:rsidP="004B16DC">
            <w:pPr>
              <w:rPr>
                <w:lang w:val="en-US"/>
              </w:rPr>
            </w:pPr>
          </w:p>
        </w:tc>
      </w:tr>
    </w:tbl>
    <w:p w:rsidR="00E83883" w:rsidRDefault="00E83883" w:rsidP="00E83883">
      <w:pPr>
        <w:ind w:left="8160" w:firstLine="340"/>
        <w:jc w:val="center"/>
        <w:outlineLvl w:val="0"/>
        <w:rPr>
          <w:b/>
          <w:i/>
        </w:rPr>
      </w:pPr>
    </w:p>
    <w:p w:rsidR="00E83883" w:rsidRPr="006A5FEE" w:rsidRDefault="00E83883" w:rsidP="00E83883">
      <w:pPr>
        <w:rPr>
          <w:lang w:val="en-US"/>
        </w:rPr>
      </w:pPr>
    </w:p>
    <w:p w:rsidR="00E83883" w:rsidRDefault="00E83883" w:rsidP="00E838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lang w:val="en-US"/>
        </w:rPr>
      </w:pPr>
      <w:r>
        <w:rPr>
          <w:i/>
          <w:lang w:val="en-US"/>
        </w:rPr>
        <w:t>A.  Listen to the following words with /</w:t>
      </w:r>
      <w:proofErr w:type="spellStart"/>
      <w:r>
        <w:rPr>
          <w:i/>
          <w:lang w:val="en-US"/>
        </w:rPr>
        <w:t>u</w:t>
      </w:r>
      <w:r w:rsidRPr="00EB540D">
        <w:rPr>
          <w:i/>
          <w:lang w:val="en-US"/>
        </w:rPr>
        <w:t>r</w:t>
      </w:r>
      <w:proofErr w:type="spellEnd"/>
      <w:r>
        <w:rPr>
          <w:i/>
          <w:lang w:val="en-US"/>
        </w:rPr>
        <w:t>/ and other r-</w:t>
      </w:r>
      <w:proofErr w:type="spellStart"/>
      <w:r>
        <w:rPr>
          <w:i/>
          <w:lang w:val="en-US"/>
        </w:rPr>
        <w:t>coloured</w:t>
      </w:r>
      <w:proofErr w:type="spellEnd"/>
      <w:r>
        <w:rPr>
          <w:i/>
          <w:lang w:val="en-US"/>
        </w:rPr>
        <w:t xml:space="preserve"> vowels.  </w:t>
      </w:r>
      <w:r w:rsidRPr="00345DB2">
        <w:rPr>
          <w:i/>
          <w:lang w:val="en-US"/>
        </w:rPr>
        <w:t>Write</w:t>
      </w:r>
      <w:r>
        <w:rPr>
          <w:i/>
          <w:lang w:val="en-US"/>
        </w:rPr>
        <w:t xml:space="preserve"> the </w:t>
      </w:r>
      <w:r w:rsidRPr="00345DB2">
        <w:rPr>
          <w:i/>
          <w:lang w:val="en-US"/>
        </w:rPr>
        <w:t xml:space="preserve">TWO </w:t>
      </w:r>
      <w:r>
        <w:rPr>
          <w:i/>
          <w:lang w:val="en-US"/>
        </w:rPr>
        <w:t>words in</w:t>
      </w:r>
    </w:p>
    <w:p w:rsidR="00E83883" w:rsidRDefault="00E83883" w:rsidP="00E838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lang w:val="en-US"/>
        </w:rPr>
      </w:pPr>
      <w:r>
        <w:rPr>
          <w:i/>
          <w:lang w:val="en-US"/>
        </w:rPr>
        <w:t xml:space="preserve">     </w:t>
      </w:r>
      <w:proofErr w:type="gramStart"/>
      <w:r>
        <w:rPr>
          <w:i/>
          <w:lang w:val="en-US"/>
        </w:rPr>
        <w:t>each</w:t>
      </w:r>
      <w:proofErr w:type="gramEnd"/>
      <w:r>
        <w:rPr>
          <w:i/>
          <w:lang w:val="en-US"/>
        </w:rPr>
        <w:t xml:space="preserve"> group with different r-</w:t>
      </w:r>
      <w:proofErr w:type="spellStart"/>
      <w:r>
        <w:rPr>
          <w:i/>
          <w:lang w:val="en-US"/>
        </w:rPr>
        <w:t>coloured</w:t>
      </w:r>
      <w:proofErr w:type="spellEnd"/>
      <w:r>
        <w:rPr>
          <w:i/>
          <w:lang w:val="en-US"/>
        </w:rPr>
        <w:t xml:space="preserve"> vowel sounds.</w:t>
      </w:r>
    </w:p>
    <w:p w:rsidR="00E83883" w:rsidRPr="000B7CE9" w:rsidRDefault="00E83883" w:rsidP="00E83883">
      <w:pPr>
        <w:rPr>
          <w:i/>
          <w:lang w:val="en-US"/>
        </w:rPr>
      </w:pPr>
    </w:p>
    <w:p w:rsidR="00E83883" w:rsidRDefault="00E83883" w:rsidP="00E83883">
      <w:pPr>
        <w:spacing w:line="360" w:lineRule="auto"/>
        <w:jc w:val="center"/>
        <w:rPr>
          <w:lang w:val="en-US"/>
        </w:rPr>
      </w:pPr>
      <w:r>
        <w:rPr>
          <w:lang w:val="en-US"/>
        </w:rPr>
        <w:t>1. _____________________    ______________________</w:t>
      </w:r>
    </w:p>
    <w:p w:rsidR="00E83883" w:rsidRDefault="00E83883" w:rsidP="00E83883">
      <w:pPr>
        <w:spacing w:line="360" w:lineRule="auto"/>
        <w:jc w:val="center"/>
        <w:rPr>
          <w:lang w:val="en-US"/>
        </w:rPr>
      </w:pPr>
      <w:r>
        <w:rPr>
          <w:lang w:val="en-US"/>
        </w:rPr>
        <w:t>2. _____________________    ______________________</w:t>
      </w:r>
    </w:p>
    <w:p w:rsidR="00E83883" w:rsidRDefault="00E83883" w:rsidP="00E83883">
      <w:pPr>
        <w:spacing w:line="360" w:lineRule="auto"/>
        <w:jc w:val="center"/>
        <w:rPr>
          <w:lang w:val="en-US"/>
        </w:rPr>
      </w:pPr>
      <w:r>
        <w:rPr>
          <w:lang w:val="en-US"/>
        </w:rPr>
        <w:t>3. _____________________    ______________________</w:t>
      </w:r>
    </w:p>
    <w:p w:rsidR="00E83883" w:rsidRDefault="00E83883" w:rsidP="00E83883">
      <w:pPr>
        <w:jc w:val="center"/>
        <w:rPr>
          <w:b/>
          <w:lang w:val="en-US"/>
        </w:rPr>
      </w:pPr>
    </w:p>
    <w:p w:rsidR="00E83883" w:rsidRPr="005F650B" w:rsidRDefault="00E83883" w:rsidP="00E83883">
      <w:pPr>
        <w:ind w:left="360"/>
        <w:jc w:val="center"/>
        <w:rPr>
          <w:i/>
          <w:lang w:val="en-US"/>
        </w:rPr>
      </w:pPr>
    </w:p>
    <w:p w:rsidR="00E83883" w:rsidRPr="00E60C62" w:rsidRDefault="00E83883" w:rsidP="00E83883">
      <w:pPr>
        <w:ind w:left="8160" w:firstLine="340"/>
        <w:jc w:val="center"/>
        <w:outlineLvl w:val="0"/>
        <w:rPr>
          <w:b/>
          <w:i/>
          <w:lang w:val="en-US"/>
        </w:rPr>
      </w:pPr>
    </w:p>
    <w:p w:rsidR="00E83883" w:rsidRDefault="00E83883" w:rsidP="00E83883"/>
    <w:p w:rsidR="00C87511" w:rsidRDefault="00E57B32" w:rsidP="00E83883">
      <w:bookmarkStart w:id="0" w:name="_GoBack"/>
      <w:bookmarkEnd w:id="0"/>
    </w:p>
    <w:sectPr w:rsidR="00C87511" w:rsidSect="009D07D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32" w:rsidRDefault="00E57B32" w:rsidP="00E83883">
      <w:r>
        <w:separator/>
      </w:r>
    </w:p>
  </w:endnote>
  <w:endnote w:type="continuationSeparator" w:id="0">
    <w:p w:rsidR="00E57B32" w:rsidRDefault="00E57B32" w:rsidP="00E8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686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883" w:rsidRDefault="009D07DD">
        <w:pPr>
          <w:pStyle w:val="Footer"/>
        </w:pPr>
        <w:r>
          <w:fldChar w:fldCharType="begin"/>
        </w:r>
        <w:r w:rsidR="00E83883">
          <w:instrText xml:space="preserve"> PAGE   \* MERGEFORMAT </w:instrText>
        </w:r>
        <w:r>
          <w:fldChar w:fldCharType="separate"/>
        </w:r>
        <w:r w:rsidR="004D1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883" w:rsidRDefault="00E83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32" w:rsidRDefault="00E57B32" w:rsidP="00E83883">
      <w:r>
        <w:separator/>
      </w:r>
    </w:p>
  </w:footnote>
  <w:footnote w:type="continuationSeparator" w:id="0">
    <w:p w:rsidR="00E57B32" w:rsidRDefault="00E57B32" w:rsidP="00E8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83" w:rsidRDefault="00E83883">
    <w:pPr>
      <w:pStyle w:val="Header"/>
    </w:pPr>
    <w:r>
      <w:t>Proficiency – Pronunciation 6</w:t>
    </w:r>
  </w:p>
  <w:p w:rsidR="00E83883" w:rsidRDefault="00E83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83"/>
    <w:rsid w:val="00271523"/>
    <w:rsid w:val="004D126C"/>
    <w:rsid w:val="0056607A"/>
    <w:rsid w:val="007935EF"/>
    <w:rsid w:val="009D07DD"/>
    <w:rsid w:val="00E57B32"/>
    <w:rsid w:val="00E8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2016-08-26T16:56:00Z</dcterms:created>
  <dcterms:modified xsi:type="dcterms:W3CDTF">2016-08-30T17:28:00Z</dcterms:modified>
</cp:coreProperties>
</file>